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86" w:rsidRPr="00061F87" w:rsidRDefault="00A84986" w:rsidP="004B28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84986" w:rsidRPr="00061F87" w:rsidRDefault="00A84986" w:rsidP="004B2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06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A84986" w:rsidRPr="00061F87" w:rsidRDefault="00A84986" w:rsidP="004B2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A84986" w:rsidRPr="00061F87" w:rsidRDefault="00A84986" w:rsidP="004B2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19.10.</w:t>
      </w:r>
      <w:r w:rsidRPr="00061F87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6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A84986" w:rsidRPr="00061F87" w:rsidRDefault="00A84986" w:rsidP="004B28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4986" w:rsidRDefault="00A84986" w:rsidP="004B28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A84986" w:rsidRPr="00061F87" w:rsidRDefault="00A84986" w:rsidP="004B28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>ПОЛОЖЕНИЕ</w:t>
      </w:r>
    </w:p>
    <w:p w:rsidR="00A84986" w:rsidRDefault="00A84986" w:rsidP="00266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1F87">
        <w:rPr>
          <w:rFonts w:ascii="Times New Roman" w:hAnsi="Times New Roman" w:cs="Times New Roman"/>
          <w:sz w:val="28"/>
          <w:szCs w:val="28"/>
        </w:rPr>
        <w:t xml:space="preserve">ОБ УЧАСТИИ В ПРОФИЛАКТИКЕ ТЕРРОРИЗМА И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61F87">
        <w:rPr>
          <w:rFonts w:ascii="Times New Roman" w:hAnsi="Times New Roman" w:cs="Times New Roman"/>
          <w:sz w:val="28"/>
          <w:szCs w:val="28"/>
        </w:rPr>
        <w:t>КСТРЕМИЗМА,</w:t>
      </w:r>
    </w:p>
    <w:p w:rsidR="00A84986" w:rsidRPr="00061F87" w:rsidRDefault="00A84986" w:rsidP="00266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>А ТАКЖЕ В МИНИМИЗАЦИИ И (ИЛИ) ЛИКВИДАЦИИ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87">
        <w:rPr>
          <w:rFonts w:ascii="Times New Roman" w:hAnsi="Times New Roman" w:cs="Times New Roman"/>
          <w:sz w:val="28"/>
          <w:szCs w:val="28"/>
        </w:rPr>
        <w:t>ПРОЯВЛЕНИЙ ТЕРРОРИЗМА И ЭКСТРЕМИЗМА В ГРАНИЦАХ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61F8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СВОБОДНЫЙ»</w:t>
      </w:r>
    </w:p>
    <w:p w:rsidR="00A84986" w:rsidRPr="00061F87" w:rsidRDefault="00A84986" w:rsidP="004B28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действующим законодательством Российской Федерации и Свердловской области и определяет правовые и организационные основы осуществления органами местного самоуправления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 мероприятий по участию в профилактике терроризма и экстремизма, в том числе в минимизации и (или) ликвидации последствий проявлений терроризма и экстремизма в границах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.</w:t>
      </w:r>
    </w:p>
    <w:p w:rsidR="00A84986" w:rsidRPr="00061F87" w:rsidRDefault="00A84986" w:rsidP="004B28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4986" w:rsidRPr="00061F87" w:rsidRDefault="00A84986" w:rsidP="004B28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4986" w:rsidRPr="00061F87" w:rsidRDefault="00A84986" w:rsidP="004B28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 xml:space="preserve">1. Органами местного самоуправления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, осуществляющими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 являются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61F87">
        <w:rPr>
          <w:rFonts w:ascii="Times New Roman" w:hAnsi="Times New Roman" w:cs="Times New Roman"/>
          <w:sz w:val="28"/>
          <w:szCs w:val="28"/>
        </w:rPr>
        <w:t xml:space="preserve">лава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F87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, Дума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 xml:space="preserve">2. Для осуществления полномочий в области профилактики терроризма и экстремизма, а также в минимизации и (или) ликвидации последствий проявлений терроризма и экстремизма органы местного самоуправления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 руководствуются </w:t>
      </w:r>
      <w:hyperlink r:id="rId5" w:history="1">
        <w:r w:rsidRPr="008C36A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C36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8C36A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C36A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C36A6">
        <w:rPr>
          <w:rFonts w:ascii="Times New Roman" w:hAnsi="Times New Roman" w:cs="Times New Roman"/>
          <w:sz w:val="28"/>
          <w:szCs w:val="28"/>
        </w:rPr>
        <w:t xml:space="preserve"> городского округа ЗАТО Свободный,</w:t>
      </w:r>
      <w:r w:rsidRPr="00061F87"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61F87">
        <w:rPr>
          <w:rFonts w:ascii="Times New Roman" w:hAnsi="Times New Roman" w:cs="Times New Roman"/>
          <w:sz w:val="28"/>
          <w:szCs w:val="28"/>
        </w:rPr>
        <w:t xml:space="preserve">лавы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ЗАТО Свободный, иными </w:t>
      </w:r>
      <w:r w:rsidRPr="00133388">
        <w:rPr>
          <w:rFonts w:ascii="Times New Roman" w:hAnsi="Times New Roman" w:cs="Times New Roman"/>
          <w:sz w:val="28"/>
          <w:szCs w:val="28"/>
        </w:rPr>
        <w:t>муниципальными нормативными актами.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 xml:space="preserve">3. В рамках реализации полномочий по данному направлению деятельности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61F87">
        <w:rPr>
          <w:rFonts w:ascii="Times New Roman" w:hAnsi="Times New Roman" w:cs="Times New Roman"/>
          <w:sz w:val="28"/>
          <w:szCs w:val="28"/>
        </w:rPr>
        <w:t>взаимодействуют с: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388">
        <w:rPr>
          <w:rFonts w:ascii="Times New Roman" w:hAnsi="Times New Roman" w:cs="Times New Roman"/>
          <w:sz w:val="28"/>
          <w:szCs w:val="28"/>
        </w:rPr>
        <w:t>1) Отделом  МВД России по</w:t>
      </w:r>
      <w:r>
        <w:rPr>
          <w:rFonts w:ascii="Times New Roman" w:hAnsi="Times New Roman" w:cs="Times New Roman"/>
          <w:sz w:val="28"/>
          <w:szCs w:val="28"/>
        </w:rPr>
        <w:t xml:space="preserve"> городскому округу ЗАТО Свободный</w:t>
      </w:r>
      <w:r w:rsidRPr="00136388">
        <w:rPr>
          <w:rFonts w:ascii="Times New Roman" w:hAnsi="Times New Roman" w:cs="Times New Roman"/>
          <w:sz w:val="28"/>
          <w:szCs w:val="28"/>
        </w:rPr>
        <w:t xml:space="preserve">, </w:t>
      </w:r>
      <w:r w:rsidRPr="00061F87">
        <w:rPr>
          <w:rFonts w:ascii="Times New Roman" w:hAnsi="Times New Roman" w:cs="Times New Roman"/>
          <w:sz w:val="28"/>
          <w:szCs w:val="28"/>
        </w:rPr>
        <w:t>в том числе службой участковых уполномоченных полиции;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6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</w:t>
      </w:r>
      <w:r w:rsidRPr="00061F87">
        <w:rPr>
          <w:rFonts w:ascii="Times New Roman" w:hAnsi="Times New Roman" w:cs="Times New Roman"/>
          <w:sz w:val="28"/>
          <w:szCs w:val="28"/>
        </w:rPr>
        <w:t>ными подразделениями УФСБ;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объединениями, участвующими в обеспечении правопорядка в </w:t>
      </w:r>
      <w:r>
        <w:rPr>
          <w:rFonts w:ascii="Times New Roman" w:hAnsi="Times New Roman" w:cs="Times New Roman"/>
          <w:sz w:val="28"/>
          <w:szCs w:val="28"/>
        </w:rPr>
        <w:t>городском округе 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;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иными организациями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1F87">
        <w:rPr>
          <w:rFonts w:ascii="Times New Roman" w:hAnsi="Times New Roman" w:cs="Times New Roman"/>
          <w:sz w:val="28"/>
          <w:szCs w:val="28"/>
        </w:rPr>
        <w:t xml:space="preserve"> расположенными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, а также населением.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 xml:space="preserve">4. Документооборот по вопросам участия органов местного самоуправления городского округа в профилактике терроризма и экстремизма, а также в минимизации и (или) ликвидации последствий проявлений терроризма и экстремизма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ведущим специалистом по </w:t>
      </w:r>
      <w:r w:rsidRPr="00061F87">
        <w:rPr>
          <w:rFonts w:ascii="Times New Roman" w:hAnsi="Times New Roman" w:cs="Times New Roman"/>
          <w:sz w:val="28"/>
          <w:szCs w:val="28"/>
        </w:rPr>
        <w:t>мобилизационной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1F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бронированию, </w:t>
      </w:r>
      <w:r w:rsidRPr="00061F87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1F87">
        <w:rPr>
          <w:rFonts w:ascii="Times New Roman" w:hAnsi="Times New Roman" w:cs="Times New Roman"/>
          <w:sz w:val="28"/>
          <w:szCs w:val="28"/>
        </w:rPr>
        <w:t xml:space="preserve"> гражданской оборон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1F87">
        <w:rPr>
          <w:rFonts w:ascii="Times New Roman" w:hAnsi="Times New Roman" w:cs="Times New Roman"/>
          <w:sz w:val="28"/>
          <w:szCs w:val="28"/>
        </w:rPr>
        <w:t xml:space="preserve"> и чрезвычайны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1F87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61F8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 xml:space="preserve">5. В настоящем Положении применяются следующие понятия: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1F87">
        <w:rPr>
          <w:rFonts w:ascii="Times New Roman" w:hAnsi="Times New Roman" w:cs="Times New Roman"/>
          <w:sz w:val="28"/>
          <w:szCs w:val="28"/>
        </w:rPr>
        <w:t xml:space="preserve">профилактика терроризма и экстремизма, а также минимизация и (или) ликвидация последствий проявлений терроризма и экстремизма в границах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Свободный»</w:t>
      </w:r>
      <w:r w:rsidRPr="00061F87">
        <w:rPr>
          <w:rFonts w:ascii="Times New Roman" w:hAnsi="Times New Roman" w:cs="Times New Roman"/>
          <w:sz w:val="28"/>
          <w:szCs w:val="28"/>
        </w:rPr>
        <w:t xml:space="preserve"> - предупредительные мероприятия социально-правового характера, направленные на выявление и устранение причин и условий, способствующих совершению терроризма и экстремизма, на снижение негативных последствий и окончательное прекращение последствий проявлений терроризма и экстремизма, а также на исключение возможности их повторного возникновения.</w:t>
      </w:r>
    </w:p>
    <w:p w:rsidR="00A84986" w:rsidRPr="00061F87" w:rsidRDefault="00A84986" w:rsidP="004B28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4986" w:rsidRPr="00061F87" w:rsidRDefault="00A84986" w:rsidP="004B28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>2. ОСНОВНЫЕ ЦЕЛИ И ЗАДАЧИ</w:t>
      </w:r>
    </w:p>
    <w:p w:rsidR="00A84986" w:rsidRPr="00061F87" w:rsidRDefault="00A84986" w:rsidP="004B28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1F87">
        <w:rPr>
          <w:rFonts w:ascii="Times New Roman" w:hAnsi="Times New Roman" w:cs="Times New Roman"/>
          <w:sz w:val="28"/>
          <w:szCs w:val="28"/>
        </w:rPr>
        <w:t>. Основными целями профилактики являются:</w:t>
      </w:r>
    </w:p>
    <w:p w:rsidR="00A84986" w:rsidRPr="00061F87" w:rsidRDefault="00A84986" w:rsidP="00825CC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1F87">
        <w:rPr>
          <w:rFonts w:ascii="Times New Roman" w:hAnsi="Times New Roman" w:cs="Times New Roman"/>
          <w:sz w:val="28"/>
          <w:szCs w:val="28"/>
        </w:rPr>
        <w:t xml:space="preserve"> Снижение социальной напряженности, обеспечение общественно-политической и социально-экономической стабильности.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Повышение уровня безопасности от угроз терроризма и экстремизма.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Предупреждение и пресечение распространения террористической и экстремистской идеологии.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061F87">
        <w:rPr>
          <w:rFonts w:ascii="Times New Roman" w:hAnsi="Times New Roman" w:cs="Times New Roman"/>
          <w:sz w:val="28"/>
          <w:szCs w:val="28"/>
        </w:rPr>
        <w:t xml:space="preserve"> Устранение предпосылок и условий возникновения террористических и экстремистских проявлений.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61F87">
        <w:rPr>
          <w:rFonts w:ascii="Times New Roman" w:hAnsi="Times New Roman" w:cs="Times New Roman"/>
          <w:sz w:val="28"/>
          <w:szCs w:val="28"/>
        </w:rPr>
        <w:t>. Для достижения поставленных целей необходимо решение следующих задач: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Информирование населения по вопросам противодействия терроризму и экстремизму.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Проведение мероприятий по совершенствованию антитеррористической и противодиверсионной защищенности объектов повышенной опасности (потенциально опасных объектов, объектов жизнеобеспечения и с массовым пребыванием людей).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Проведение разъяснительно-воспитательной работы среди детей и молодежи, направленной на формирование толерантности, межэтнического и межконфессионального общения, а также навыков личной безопасности.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Недопущение пропаганды и публичного демонстрирования нацистской атрибутики и символики, сходных с нацистской до степени смешения, наличия свастики и иных элементов экстремистской направленности.</w:t>
      </w:r>
    </w:p>
    <w:p w:rsidR="00A84986" w:rsidRPr="00061F87" w:rsidRDefault="00A84986" w:rsidP="004B28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4986" w:rsidRPr="00061F87" w:rsidRDefault="00A84986" w:rsidP="004B28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>3. ОСНОВНЫЕ НАПРАВЛЕНИЯ ДЕЯТЕЛЬНОСТИ ОРГАНОВ МЕСТНОГО</w:t>
      </w:r>
    </w:p>
    <w:p w:rsidR="00A84986" w:rsidRPr="00061F87" w:rsidRDefault="00A84986" w:rsidP="004B28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>САМОУПРАВЛЕНИЯ ПО ПРОФИЛАКТИКЕ ТЕРРОРИЗМА И ЭКСТРЕМИЗМА</w:t>
      </w:r>
    </w:p>
    <w:p w:rsidR="00A84986" w:rsidRPr="00061F87" w:rsidRDefault="00A84986" w:rsidP="004B28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61F87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органов местного самоуправления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 по участию в профилактике терроризма и экстремизма, а также в минимизации и (или) ликвидации последствий проявлений терроризма и экстремизма являются: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Ежегодное планирование при подготовке проекта бюджета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расходов на реализацию мероприятий по профилактике терроризма и экстремизма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Ежегодное проведение в порядке, предусмотренном законодательством Российской Федерации, Свердловской области и муниципальными правовыми актами, оценки эффективности реализации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«Б</w:t>
      </w:r>
      <w:r w:rsidRPr="00061F87">
        <w:rPr>
          <w:rFonts w:ascii="Times New Roman" w:hAnsi="Times New Roman" w:cs="Times New Roman"/>
          <w:sz w:val="28"/>
          <w:szCs w:val="28"/>
        </w:rPr>
        <w:t>езопасн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1F87">
        <w:rPr>
          <w:rFonts w:ascii="Times New Roman" w:hAnsi="Times New Roman" w:cs="Times New Roman"/>
          <w:sz w:val="28"/>
          <w:szCs w:val="28"/>
        </w:rPr>
        <w:t xml:space="preserve"> на 2016 - 2020 годы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061F87">
        <w:rPr>
          <w:rFonts w:ascii="Times New Roman" w:hAnsi="Times New Roman" w:cs="Times New Roman"/>
          <w:sz w:val="28"/>
          <w:szCs w:val="28"/>
        </w:rPr>
        <w:t xml:space="preserve"> в части касающейся профилактики терроризма и экстремизма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61F87">
        <w:rPr>
          <w:rFonts w:ascii="Times New Roman" w:hAnsi="Times New Roman" w:cs="Times New Roman"/>
          <w:sz w:val="28"/>
          <w:szCs w:val="28"/>
        </w:rPr>
        <w:t xml:space="preserve"> Участие в регулярных комиссионных обследованиях объектов инфраструктуры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, включая потенциально опасные объекты и объекты жизнеобеспечения населения на предмет их защищенности от террористических и экстремистских угроз.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Осуществление постоянного сбора информации о действующих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 национально-культурных, религиозных и иных общественных объединениях граждан, неформальных объединениях молодежи.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Проведение профилактической работы во взаимодействии с муниципальными организациями, органами государственной власти, общественными объединениями, жителями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, направленной на противодействие проявлениям экстремизма и терроризма, укрепление толерантности.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061F87">
        <w:rPr>
          <w:rFonts w:ascii="Times New Roman" w:hAnsi="Times New Roman" w:cs="Times New Roman"/>
          <w:sz w:val="28"/>
          <w:szCs w:val="28"/>
        </w:rPr>
        <w:t xml:space="preserve"> Разработка предложений для антитеррористической комиссии по профилактике терроризма, минимизации и ликвидации его последствий и проявлений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 и конкретных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включающих: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 xml:space="preserve">а) места массового пребывания людей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;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>б) жилищно-коммунальный комплекс;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>в) организации всех форм собственности.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Информирование населения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 об угрозах террористического и экстремистского характера, а также о принятых в связи с этим мерах.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Проведение наглядной агитации среди населения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 предупредительного характера об угрозах террористической и экстремистской направленности.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061F87">
        <w:rPr>
          <w:rFonts w:ascii="Times New Roman" w:hAnsi="Times New Roman" w:cs="Times New Roman"/>
          <w:sz w:val="28"/>
          <w:szCs w:val="28"/>
        </w:rPr>
        <w:t xml:space="preserve"> Участие в решении вопросов организации ликвидации последствий экстремистских и террористических проявлений.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Проведение мониторинга и социологических исследований по направлениям профилактики терроризма и экстремизма, в том числе с привлечением специалистов и профильных организаций.</w:t>
      </w:r>
    </w:p>
    <w:p w:rsidR="00A84986" w:rsidRPr="00061F87" w:rsidRDefault="00A84986" w:rsidP="004B28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4986" w:rsidRPr="00061F87" w:rsidRDefault="00A84986" w:rsidP="004B28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>4. ПОЛНОМОЧИЯ ОРГАНОВ МЕСТНОГО САМОУПРАВЛЕНИЯ</w:t>
      </w:r>
    </w:p>
    <w:p w:rsidR="00A84986" w:rsidRPr="00061F87" w:rsidRDefault="00A84986" w:rsidP="004B28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 В СФЕРЕ ПРОФИЛАКТИКИ</w:t>
      </w:r>
    </w:p>
    <w:p w:rsidR="00A84986" w:rsidRPr="00061F87" w:rsidRDefault="00A84986" w:rsidP="004B28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>ТЕРРОРИЗМА И ЭКСТРЕМИЗМА</w:t>
      </w:r>
    </w:p>
    <w:p w:rsidR="00A84986" w:rsidRPr="00061F87" w:rsidRDefault="00A84986" w:rsidP="004B28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61F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Полномочия главы</w:t>
      </w:r>
      <w:r w:rsidRPr="00061F87">
        <w:rPr>
          <w:rFonts w:ascii="Times New Roman" w:hAnsi="Times New Roman" w:cs="Times New Roman"/>
          <w:sz w:val="28"/>
          <w:szCs w:val="28"/>
        </w:rPr>
        <w:t xml:space="preserve"> городского округа в области профилактики терроризма и экстремизма, а также в минимизации и (или) ликвидации последствий проявления терроризма и экстремизма в границах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 выражаются в следующем: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Представляет городской окру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67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 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городского округа.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Издает в пределах своих полномочий правовые акты.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Свердловской области.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61F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полномочия</w:t>
      </w:r>
      <w:r w:rsidRPr="00061F87">
        <w:rPr>
          <w:rFonts w:ascii="Times New Roman" w:hAnsi="Times New Roman" w:cs="Times New Roman"/>
          <w:sz w:val="28"/>
          <w:szCs w:val="28"/>
        </w:rPr>
        <w:t xml:space="preserve"> 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1F8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354">
        <w:rPr>
          <w:rFonts w:ascii="Times New Roman" w:hAnsi="Times New Roman" w:cs="Times New Roman"/>
          <w:sz w:val="28"/>
          <w:szCs w:val="28"/>
        </w:rPr>
        <w:t xml:space="preserve"> </w:t>
      </w:r>
      <w:r w:rsidRPr="00061F87">
        <w:rPr>
          <w:rFonts w:ascii="Times New Roman" w:hAnsi="Times New Roman" w:cs="Times New Roman"/>
          <w:sz w:val="28"/>
          <w:szCs w:val="28"/>
        </w:rPr>
        <w:t xml:space="preserve">в области профилактики терроризма и экстремизма, а также в минимизации и (или) ликвидации последствий проявления терроризма и экстремизма в границах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A84986" w:rsidRPr="003C4ADC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C4ADC">
        <w:rPr>
          <w:rFonts w:ascii="Times New Roman" w:hAnsi="Times New Roman" w:cs="Times New Roman"/>
          <w:sz w:val="28"/>
          <w:szCs w:val="28"/>
        </w:rPr>
        <w:t xml:space="preserve"> Определение порядка привлечения граждан к выполнению на добровольной основе социально значимых для городского округа работ;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значения, предусмотренных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подпунктом</w:t>
        </w:r>
        <w:r w:rsidRPr="003C4ADC">
          <w:rPr>
            <w:rFonts w:ascii="Times New Roman" w:hAnsi="Times New Roman" w:cs="Times New Roman"/>
            <w:sz w:val="28"/>
            <w:szCs w:val="28"/>
          </w:rPr>
          <w:t xml:space="preserve"> 18 пункта 3 статьи 22 </w:t>
        </w:r>
      </w:hyperlink>
      <w:r w:rsidRPr="003C4ADC">
        <w:rPr>
          <w:rFonts w:ascii="Times New Roman" w:hAnsi="Times New Roman" w:cs="Times New Roman"/>
          <w:sz w:val="28"/>
          <w:szCs w:val="28"/>
        </w:rPr>
        <w:t>Устава городского округа ЗАТО Свободный.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61F87">
        <w:rPr>
          <w:rFonts w:ascii="Times New Roman" w:hAnsi="Times New Roman" w:cs="Times New Roman"/>
          <w:sz w:val="28"/>
          <w:szCs w:val="28"/>
        </w:rPr>
        <w:t xml:space="preserve"> Утверждение расходов на реализацию мероприятий по профилактике терроризма и экстремизма в рамках бюджета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.</w:t>
      </w:r>
    </w:p>
    <w:p w:rsidR="00A84986" w:rsidRPr="00061F87" w:rsidRDefault="00A84986" w:rsidP="007F09A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6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полномочия</w:t>
      </w:r>
      <w:r w:rsidRPr="0006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61F8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 (заместители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61F87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F8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городского округа</w:t>
      </w:r>
      <w:r w:rsidRPr="00061F87">
        <w:rPr>
          <w:rFonts w:ascii="Times New Roman" w:hAnsi="Times New Roman" w:cs="Times New Roman"/>
          <w:sz w:val="28"/>
          <w:szCs w:val="28"/>
        </w:rPr>
        <w:t xml:space="preserve">,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F87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страции городского округа</w:t>
      </w:r>
      <w:r w:rsidRPr="00061F87">
        <w:rPr>
          <w:rFonts w:ascii="Times New Roman" w:hAnsi="Times New Roman" w:cs="Times New Roman"/>
          <w:sz w:val="28"/>
          <w:szCs w:val="28"/>
        </w:rPr>
        <w:t>)</w:t>
      </w:r>
      <w:r w:rsidRPr="007F09A3">
        <w:rPr>
          <w:rFonts w:ascii="Times New Roman" w:hAnsi="Times New Roman" w:cs="Times New Roman"/>
          <w:sz w:val="28"/>
          <w:szCs w:val="28"/>
        </w:rPr>
        <w:t xml:space="preserve"> </w:t>
      </w:r>
      <w:r w:rsidRPr="00061F87">
        <w:rPr>
          <w:rFonts w:ascii="Times New Roman" w:hAnsi="Times New Roman" w:cs="Times New Roman"/>
          <w:sz w:val="28"/>
          <w:szCs w:val="28"/>
        </w:rPr>
        <w:t xml:space="preserve">в области профилактики терроризма и экстремизма, а также в минимизации и (или) ликвидации последствий проявления терроризма и экстремизма в границах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входит</w:t>
      </w:r>
      <w:r w:rsidRPr="00061F87">
        <w:rPr>
          <w:rFonts w:ascii="Times New Roman" w:hAnsi="Times New Roman" w:cs="Times New Roman"/>
          <w:sz w:val="28"/>
          <w:szCs w:val="28"/>
        </w:rPr>
        <w:t>: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Обеспечение  </w:t>
      </w:r>
      <w:r w:rsidRPr="005359F3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 и исполнения</w:t>
      </w:r>
      <w:r w:rsidRPr="00061F87">
        <w:rPr>
          <w:rFonts w:ascii="Times New Roman" w:hAnsi="Times New Roman" w:cs="Times New Roman"/>
          <w:sz w:val="28"/>
          <w:szCs w:val="28"/>
        </w:rPr>
        <w:t xml:space="preserve"> местного бюджета.</w:t>
      </w:r>
    </w:p>
    <w:p w:rsidR="00A84986" w:rsidRPr="00061F87" w:rsidRDefault="00A84986" w:rsidP="007F6C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организации</w:t>
      </w:r>
      <w:r w:rsidRPr="00061F87">
        <w:rPr>
          <w:rFonts w:ascii="Times New Roman" w:hAnsi="Times New Roman" w:cs="Times New Roman"/>
          <w:sz w:val="28"/>
          <w:szCs w:val="28"/>
        </w:rPr>
        <w:t xml:space="preserve"> охраны общественного порядка на территории городского округа.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Участие</w:t>
      </w:r>
      <w:r w:rsidRPr="00061F87">
        <w:rPr>
          <w:rFonts w:ascii="Times New Roman" w:hAnsi="Times New Roman" w:cs="Times New Roman"/>
          <w:sz w:val="28"/>
          <w:szCs w:val="28"/>
        </w:rPr>
        <w:t xml:space="preserve"> в предупреждении и ликвидации последствий чрезвычайных ситуаций.</w:t>
      </w:r>
    </w:p>
    <w:p w:rsidR="00A84986" w:rsidRPr="00C472E2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641D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существление иных</w:t>
      </w:r>
      <w:r w:rsidRPr="00D641DF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41DF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641D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Pr="00D641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 w:rsidRPr="007F6CE4">
        <w:rPr>
          <w:rFonts w:ascii="Times New Roman" w:hAnsi="Times New Roman" w:cs="Times New Roman"/>
          <w:sz w:val="28"/>
          <w:szCs w:val="28"/>
        </w:rPr>
        <w:t>от 06.10.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7F6CE4">
        <w:rPr>
          <w:rFonts w:ascii="Times New Roman" w:hAnsi="Times New Roman" w:cs="Times New Roman"/>
          <w:sz w:val="28"/>
          <w:szCs w:val="28"/>
        </w:rPr>
        <w:t>3 года № 131-ФЗ</w:t>
      </w:r>
      <w:r>
        <w:t xml:space="preserve"> </w:t>
      </w:r>
      <w:r w:rsidRPr="00D641D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органов местного самоуправления в Российской Федерации», иными Федеральными законами, законами Свердловской области, </w:t>
      </w:r>
      <w:hyperlink r:id="rId9" w:history="1">
        <w:r w:rsidRPr="00D641D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641DF">
        <w:rPr>
          <w:rFonts w:ascii="Times New Roman" w:hAnsi="Times New Roman" w:cs="Times New Roman"/>
          <w:sz w:val="28"/>
          <w:szCs w:val="28"/>
        </w:rPr>
        <w:t xml:space="preserve"> городского округа ЗАТО Свободный, а также норматив</w:t>
      </w:r>
      <w:r>
        <w:rPr>
          <w:rFonts w:ascii="Times New Roman" w:hAnsi="Times New Roman" w:cs="Times New Roman"/>
          <w:sz w:val="28"/>
          <w:szCs w:val="28"/>
        </w:rPr>
        <w:t xml:space="preserve">ными </w:t>
      </w:r>
      <w:r w:rsidRPr="00D641DF">
        <w:rPr>
          <w:rFonts w:ascii="Times New Roman" w:hAnsi="Times New Roman" w:cs="Times New Roman"/>
          <w:sz w:val="28"/>
          <w:szCs w:val="28"/>
        </w:rPr>
        <w:t>правовыми ак</w:t>
      </w:r>
      <w:r w:rsidRPr="00C472E2">
        <w:rPr>
          <w:rFonts w:ascii="Times New Roman" w:hAnsi="Times New Roman" w:cs="Times New Roman"/>
          <w:sz w:val="28"/>
          <w:szCs w:val="28"/>
        </w:rPr>
        <w:t>тами Думы городского округа ЗАТО Свободный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Участие</w:t>
      </w:r>
      <w:r w:rsidRPr="00061F8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 по </w:t>
      </w:r>
      <w:r w:rsidRPr="00061F87">
        <w:rPr>
          <w:rFonts w:ascii="Times New Roman" w:hAnsi="Times New Roman" w:cs="Times New Roman"/>
          <w:sz w:val="28"/>
          <w:szCs w:val="28"/>
        </w:rPr>
        <w:t xml:space="preserve">профилактике терроризма и экстремизма, а также в минимизации и (или) ликвидации последствий проявлений терроризма и экстремизма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Разработка и осуществление</w:t>
      </w:r>
      <w:r w:rsidRPr="00061F87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Pr="00061F87">
        <w:rPr>
          <w:rFonts w:ascii="Times New Roman" w:hAnsi="Times New Roman" w:cs="Times New Roman"/>
          <w:sz w:val="28"/>
          <w:szCs w:val="28"/>
        </w:rPr>
        <w:t>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A84986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Разработка проектов</w:t>
      </w:r>
      <w:r w:rsidRPr="00061F87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а также внесение</w:t>
      </w:r>
      <w:r w:rsidRPr="00061F87">
        <w:rPr>
          <w:rFonts w:ascii="Times New Roman" w:hAnsi="Times New Roman" w:cs="Times New Roman"/>
          <w:sz w:val="28"/>
          <w:szCs w:val="28"/>
        </w:rPr>
        <w:t xml:space="preserve"> измене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061F87">
        <w:rPr>
          <w:rFonts w:ascii="Times New Roman" w:hAnsi="Times New Roman" w:cs="Times New Roman"/>
          <w:sz w:val="28"/>
          <w:szCs w:val="28"/>
        </w:rPr>
        <w:t xml:space="preserve"> в действующие муниципальные правовые акты по вопросам профилактики терроризма и экстремизма, а также в минимизации и (или) ликвидации последствий проявлений терроризма и экстремизма.</w:t>
      </w:r>
    </w:p>
    <w:p w:rsidR="00A84986" w:rsidRPr="00C472E2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Разработка и реализация</w:t>
      </w:r>
      <w:r w:rsidRPr="00C472E2">
        <w:rPr>
          <w:rFonts w:ascii="Times New Roman" w:hAnsi="Times New Roman" w:cs="Times New Roman"/>
          <w:sz w:val="28"/>
          <w:szCs w:val="28"/>
        </w:rPr>
        <w:t xml:space="preserve"> муниципальные программы в области профилактики терроризма, а также минимизации и (или) ликвидации последствий его проявлений.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Осуществление</w:t>
      </w:r>
      <w:r w:rsidRPr="00C472E2">
        <w:rPr>
          <w:rFonts w:ascii="Times New Roman" w:hAnsi="Times New Roman" w:cs="Times New Roman"/>
          <w:sz w:val="28"/>
          <w:szCs w:val="28"/>
        </w:rPr>
        <w:t xml:space="preserve">  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72E2">
        <w:rPr>
          <w:rFonts w:ascii="Times New Roman" w:hAnsi="Times New Roman" w:cs="Times New Roman"/>
          <w:sz w:val="28"/>
          <w:szCs w:val="28"/>
        </w:rPr>
        <w:t xml:space="preserve"> актуальной информации о выявлении причин и условий,</w:t>
      </w:r>
      <w:r w:rsidRPr="00061F87">
        <w:rPr>
          <w:rFonts w:ascii="Times New Roman" w:hAnsi="Times New Roman" w:cs="Times New Roman"/>
          <w:sz w:val="28"/>
          <w:szCs w:val="28"/>
        </w:rPr>
        <w:t xml:space="preserve"> способствующих проявлению экстремизма или (и) террористических угроз, анализ, прогнозирование развития ситуации, планирование мероприятий антитеррористической и антиэкстремистской направленности.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Определение</w:t>
      </w:r>
      <w:r w:rsidRPr="00061F87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 и плана</w:t>
      </w:r>
      <w:r w:rsidRPr="00061F87">
        <w:rPr>
          <w:rFonts w:ascii="Times New Roman" w:hAnsi="Times New Roman" w:cs="Times New Roman"/>
          <w:sz w:val="28"/>
          <w:szCs w:val="28"/>
        </w:rPr>
        <w:t xml:space="preserve"> мероприятий антитеррористической комиссии и межведомственной комиссии по профилактике экстремизма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Организация </w:t>
      </w:r>
      <w:r w:rsidRPr="00061F87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1F87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органами, жилищно-коммунальными службами, общественными организациями по вопросам профилактики терроризма и экстремизма.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Организация выполнения</w:t>
      </w:r>
      <w:r w:rsidRPr="00061F87">
        <w:rPr>
          <w:rFonts w:ascii="Times New Roman" w:hAnsi="Times New Roman" w:cs="Times New Roman"/>
          <w:sz w:val="28"/>
          <w:szCs w:val="28"/>
        </w:rPr>
        <w:t xml:space="preserve"> мероприятий в области профилактики терроризма и экстремизма, а также в минимизации и (или) ликвидации последствий проявлений терроризма и экстремизма.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Принятие</w:t>
      </w:r>
      <w:r w:rsidRPr="00061F8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1F87">
        <w:rPr>
          <w:rFonts w:ascii="Times New Roman" w:hAnsi="Times New Roman" w:cs="Times New Roman"/>
          <w:sz w:val="28"/>
          <w:szCs w:val="28"/>
        </w:rPr>
        <w:t xml:space="preserve"> в исполнении ежегодного плана мероприятий по противодействию терроризму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Принятие участия</w:t>
      </w:r>
      <w:r w:rsidRPr="00061F87">
        <w:rPr>
          <w:rFonts w:ascii="Times New Roman" w:hAnsi="Times New Roman" w:cs="Times New Roman"/>
          <w:sz w:val="28"/>
          <w:szCs w:val="28"/>
        </w:rPr>
        <w:t xml:space="preserve"> в выполнении плана мероприятий по обеспечению безопасности при установлении уровней террористической опасности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Принятие</w:t>
      </w:r>
      <w:r w:rsidRPr="00061F87">
        <w:rPr>
          <w:rFonts w:ascii="Times New Roman" w:hAnsi="Times New Roman" w:cs="Times New Roman"/>
          <w:sz w:val="28"/>
          <w:szCs w:val="28"/>
        </w:rPr>
        <w:t xml:space="preserve"> мер в части, касающейся выполнения протокольных поручений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F87">
        <w:rPr>
          <w:rFonts w:ascii="Times New Roman" w:hAnsi="Times New Roman" w:cs="Times New Roman"/>
          <w:sz w:val="28"/>
          <w:szCs w:val="28"/>
        </w:rPr>
        <w:t xml:space="preserve">нтитеррористической комиссии в Свердловской области, антитеррористической комиссии и межведомственной комиссии по профилактике экстремизма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Осуществление взаимодействия</w:t>
      </w:r>
      <w:r w:rsidRPr="0006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061F87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,  организациями всех форм собственности осуществляющих свою деятельность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 по вопросам исполнения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.</w:t>
      </w:r>
    </w:p>
    <w:p w:rsidR="00A84986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Принятие участия</w:t>
      </w:r>
      <w:r w:rsidRPr="00061F87">
        <w:rPr>
          <w:rFonts w:ascii="Times New Roman" w:hAnsi="Times New Roman" w:cs="Times New Roman"/>
          <w:sz w:val="28"/>
          <w:szCs w:val="28"/>
        </w:rPr>
        <w:t xml:space="preserve"> в проверках антитеррористической защищенности объектов, находящихся в собственности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, а также в комиссионных обследованиях объектов организаций всех форм собственности, осуществляющих свою деятельность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, включая потенциально опасные объекты, объекты жизнеобеспечения населения, расположенные в границах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, на предмет их защищенности от террористических и экстремистских угроз.</w:t>
      </w:r>
    </w:p>
    <w:p w:rsidR="00A84986" w:rsidRPr="00C472E2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Обеспечение выполнения</w:t>
      </w:r>
      <w:r w:rsidRPr="00C472E2">
        <w:rPr>
          <w:rFonts w:ascii="Times New Roman" w:hAnsi="Times New Roman" w:cs="Times New Roman"/>
          <w:sz w:val="28"/>
          <w:szCs w:val="28"/>
        </w:rPr>
        <w:t xml:space="preserve">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A84986" w:rsidRPr="00C472E2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Осуществление</w:t>
      </w:r>
      <w:r w:rsidRPr="00C472E2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72E2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ЗАТО Свободный по вопросам противодействия терроризму, поведения в условиях возникновения чрезвычайной ситуации, возникшей в результате террористического акта.</w:t>
      </w:r>
    </w:p>
    <w:p w:rsidR="00A84986" w:rsidRPr="00C472E2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Организация и проведение</w:t>
      </w:r>
      <w:r w:rsidRPr="00C472E2">
        <w:rPr>
          <w:rFonts w:ascii="Times New Roman" w:hAnsi="Times New Roman" w:cs="Times New Roman"/>
          <w:sz w:val="28"/>
          <w:szCs w:val="28"/>
        </w:rPr>
        <w:t xml:space="preserve"> в городском округе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Производство</w:t>
      </w:r>
      <w:r w:rsidRPr="00C472E2">
        <w:rPr>
          <w:rFonts w:ascii="Times New Roman" w:hAnsi="Times New Roman" w:cs="Times New Roman"/>
          <w:sz w:val="28"/>
          <w:szCs w:val="28"/>
        </w:rPr>
        <w:t xml:space="preserve"> 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72E2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проведения мониторинга ситуации в сфере противодействия терроризму и экстремизму на территории город</w:t>
      </w:r>
      <w:r w:rsidRPr="00061F87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.</w:t>
      </w:r>
    </w:p>
    <w:p w:rsidR="00A84986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Привлечение </w:t>
      </w:r>
      <w:r w:rsidRPr="00061F87">
        <w:rPr>
          <w:rFonts w:ascii="Times New Roman" w:hAnsi="Times New Roman" w:cs="Times New Roman"/>
          <w:sz w:val="28"/>
          <w:szCs w:val="28"/>
        </w:rPr>
        <w:t xml:space="preserve"> для участия в профилактической работе, направленной на недопущение вовлечения детей и подростков в деятельность религиозных сект и экстремистских организаций, а также для распространения идей межнационального добрососедства, дружбы и взаимного уважения.</w:t>
      </w:r>
    </w:p>
    <w:p w:rsidR="00A84986" w:rsidRPr="00C472E2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Направление</w:t>
      </w:r>
      <w:r w:rsidRPr="00C472E2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72E2">
        <w:rPr>
          <w:rFonts w:ascii="Times New Roman" w:hAnsi="Times New Roman" w:cs="Times New Roman"/>
          <w:sz w:val="28"/>
          <w:szCs w:val="28"/>
        </w:rPr>
        <w:t xml:space="preserve"> по вопросам участия в профилактике терроризма, а также в минимизации и (или) ликвидации последствий его проявлений в органы исполнительной власти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C472E2">
        <w:rPr>
          <w:rFonts w:ascii="Times New Roman" w:hAnsi="Times New Roman" w:cs="Times New Roman"/>
          <w:sz w:val="28"/>
          <w:szCs w:val="28"/>
        </w:rPr>
        <w:t>.</w:t>
      </w:r>
    </w:p>
    <w:p w:rsidR="00A84986" w:rsidRPr="00061F87" w:rsidRDefault="00A84986" w:rsidP="004B28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4986" w:rsidRPr="00061F87" w:rsidRDefault="00A84986" w:rsidP="009543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>5. УЧАСТИЕ ОРГАНИЗАЦИЙ ВСЕХ ФОРМ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87">
        <w:rPr>
          <w:rFonts w:ascii="Times New Roman" w:hAnsi="Times New Roman" w:cs="Times New Roman"/>
          <w:sz w:val="28"/>
          <w:szCs w:val="28"/>
        </w:rPr>
        <w:t>И НАСЕЛЕНИЯ В ПРОФИЛАКТИКЕ ТЕРРОРИЗМА И ЭКСТРЕМИЗМА</w:t>
      </w:r>
    </w:p>
    <w:p w:rsidR="00A84986" w:rsidRPr="00061F87" w:rsidRDefault="00A84986" w:rsidP="004B28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1F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1F87">
        <w:rPr>
          <w:rFonts w:ascii="Times New Roman" w:hAnsi="Times New Roman" w:cs="Times New Roman"/>
          <w:sz w:val="28"/>
          <w:szCs w:val="28"/>
        </w:rPr>
        <w:t xml:space="preserve">рганизациям всех форм собственности и населению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, при принятии участия в профилактике терроризма и экстремизма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1F87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>
        <w:rPr>
          <w:rFonts w:ascii="Times New Roman" w:hAnsi="Times New Roman" w:cs="Times New Roman"/>
          <w:sz w:val="28"/>
          <w:szCs w:val="28"/>
        </w:rPr>
        <w:t>проведение следующих мероприятий</w:t>
      </w:r>
      <w:r w:rsidRPr="00061F87">
        <w:rPr>
          <w:rFonts w:ascii="Times New Roman" w:hAnsi="Times New Roman" w:cs="Times New Roman"/>
          <w:sz w:val="28"/>
          <w:szCs w:val="28"/>
        </w:rPr>
        <w:t>: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1F87">
        <w:rPr>
          <w:rFonts w:ascii="Times New Roman" w:hAnsi="Times New Roman" w:cs="Times New Roman"/>
          <w:sz w:val="28"/>
          <w:szCs w:val="28"/>
        </w:rPr>
        <w:t xml:space="preserve"> Руководители организаций назначают в подчиненных подразделениях работников, ответственных за организацию и проведение работы по профилактике терроризма и экстремизма, а также минимизации и (или) ликвидации последствий его проявлений.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87">
        <w:rPr>
          <w:rFonts w:ascii="Times New Roman" w:hAnsi="Times New Roman" w:cs="Times New Roman"/>
          <w:sz w:val="28"/>
          <w:szCs w:val="28"/>
        </w:rPr>
        <w:t>меры к антитеррористической защищенности подчиненных объектов.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принимают участие в профилактике терроризма и экстремизма, а также в минимизации и (или) ликвидации последствий его проявлений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61F87">
        <w:rPr>
          <w:rFonts w:ascii="Times New Roman" w:hAnsi="Times New Roman" w:cs="Times New Roman"/>
          <w:sz w:val="28"/>
          <w:szCs w:val="28"/>
        </w:rPr>
        <w:t xml:space="preserve">Принимают меры в части, касающейся выполнения протокольных поручений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F87">
        <w:rPr>
          <w:rFonts w:ascii="Times New Roman" w:hAnsi="Times New Roman" w:cs="Times New Roman"/>
          <w:sz w:val="28"/>
          <w:szCs w:val="28"/>
        </w:rPr>
        <w:t xml:space="preserve">нтитеррористической комиссии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, Межведомственной комиссии по профилактике экстремизма в городском округе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Организуют обучение (инструктажи) подчиненных работников мерам по профилактике терроризма и экстремизма, а также минимизации и (или) ликвидации последствий его проявлений.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61F87">
        <w:rPr>
          <w:rFonts w:ascii="Times New Roman" w:hAnsi="Times New Roman" w:cs="Times New Roman"/>
          <w:sz w:val="28"/>
          <w:szCs w:val="28"/>
        </w:rPr>
        <w:t xml:space="preserve">Принимают участие в антитеррористических учениях (тренировках)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 в рамках своей компетенции и полномочий.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При организации массовых мероприятий принимают меры к обеспечению безопасности таких мероприятий.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Государственные учреждения здравоохранения Свердловской области, осуществляющие свою деятельность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, организуют и проводят работу по оказанию медицинской помощи лицам, пострадавшим в результате террористического акта и ликвидации последствий проявления терроризма.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061F87">
        <w:rPr>
          <w:rFonts w:ascii="Times New Roman" w:hAnsi="Times New Roman" w:cs="Times New Roman"/>
          <w:sz w:val="28"/>
          <w:szCs w:val="28"/>
        </w:rPr>
        <w:t xml:space="preserve"> Территориальные органы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61F87">
        <w:rPr>
          <w:rFonts w:ascii="Times New Roman" w:hAnsi="Times New Roman" w:cs="Times New Roman"/>
          <w:sz w:val="28"/>
          <w:szCs w:val="28"/>
        </w:rPr>
        <w:t xml:space="preserve">едеральных органов исполнительной власти, осуществляющие свою деятельность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: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осуществляют свою профессиональную деятельность в порядке, предусмотренном законодательством Российской Федерации;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входят в состав и участвуют на постоянной основе в работе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F87">
        <w:rPr>
          <w:rFonts w:ascii="Times New Roman" w:hAnsi="Times New Roman" w:cs="Times New Roman"/>
          <w:sz w:val="28"/>
          <w:szCs w:val="28"/>
        </w:rPr>
        <w:t xml:space="preserve">нтитеррористической комиссии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, Межведомственной комиссии по профилактике экстремизма в городском округе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;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61F87">
        <w:rPr>
          <w:rFonts w:ascii="Times New Roman" w:hAnsi="Times New Roman" w:cs="Times New Roman"/>
          <w:sz w:val="28"/>
          <w:szCs w:val="28"/>
        </w:rPr>
        <w:t xml:space="preserve"> согласовывают паспорта безопасности и паспорта антитеррористической защищенности объектов, расположенных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;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проводят совместное комиссионное обследование антитеррористической защищенности мест, предназначенных для проведения массовых мероприятий, в период подготовки и проведения мероприятий с массовым пребыванием людей;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061F87">
        <w:rPr>
          <w:rFonts w:ascii="Times New Roman" w:hAnsi="Times New Roman" w:cs="Times New Roman"/>
          <w:sz w:val="28"/>
          <w:szCs w:val="28"/>
        </w:rPr>
        <w:t xml:space="preserve"> участвуют совместно с другими уполномоченными на то организациями в границах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 в обеспечении безопасности общественно-политических, религиозных и иных массовых мероприятий, проводимых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;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организуют и проводят антитеррористические учения (тренировки)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, направленные на отработку взаимодействия территориальных органов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61F87">
        <w:rPr>
          <w:rFonts w:ascii="Times New Roman" w:hAnsi="Times New Roman" w:cs="Times New Roman"/>
          <w:sz w:val="28"/>
          <w:szCs w:val="28"/>
        </w:rPr>
        <w:t xml:space="preserve">едеральных органов исполнительной власти, органов государственной власти Свердловской области и органов местного самоуправления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 при осуществлении мер по противодействию терроризму, в том числе по минимизации и (или) ликвидации последствий его проявлений;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вносят в органы местного самоуправления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, организации всех форм собственности, расположенные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, предложения по совершенствованию антитеррористической и антиэкстремистской деятельности.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1F87">
        <w:rPr>
          <w:rFonts w:ascii="Times New Roman" w:hAnsi="Times New Roman" w:cs="Times New Roman"/>
          <w:sz w:val="28"/>
          <w:szCs w:val="28"/>
        </w:rPr>
        <w:t xml:space="preserve"> Население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 привлекается к профилактике терроризма и экстремизма 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61F87">
        <w:rPr>
          <w:rFonts w:ascii="Times New Roman" w:hAnsi="Times New Roman" w:cs="Times New Roman"/>
          <w:sz w:val="28"/>
          <w:szCs w:val="28"/>
        </w:rPr>
        <w:t>редство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1F87">
        <w:rPr>
          <w:rFonts w:ascii="Times New Roman" w:hAnsi="Times New Roman" w:cs="Times New Roman"/>
          <w:sz w:val="28"/>
          <w:szCs w:val="28"/>
        </w:rPr>
        <w:t xml:space="preserve"> привлечения к выполнению на добровольной основе социально значимых для городского округа работ (в том числе дежурств).</w:t>
      </w:r>
    </w:p>
    <w:p w:rsidR="00A84986" w:rsidRPr="00061F87" w:rsidRDefault="00A84986" w:rsidP="004B28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4986" w:rsidRPr="00061F87" w:rsidRDefault="00A84986" w:rsidP="004B28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>6. ФИНАНСОВОЕ ОБЕСПЕЧЕНИЕ МЕРОПРИЯТИЙ ПО УЧАСТИЮ</w:t>
      </w:r>
    </w:p>
    <w:p w:rsidR="00A84986" w:rsidRPr="00061F87" w:rsidRDefault="00A84986" w:rsidP="004B28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>В ПРОФИЛАКТИКЕ ТЕРРОРИЗМА И ЭКСТРЕМИЗМА</w:t>
      </w:r>
    </w:p>
    <w:p w:rsidR="00A84986" w:rsidRPr="00061F87" w:rsidRDefault="00A84986" w:rsidP="004B28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1F87">
        <w:rPr>
          <w:rFonts w:ascii="Times New Roman" w:hAnsi="Times New Roman" w:cs="Times New Roman"/>
          <w:sz w:val="28"/>
          <w:szCs w:val="28"/>
        </w:rPr>
        <w:t xml:space="preserve">. Финансовое обеспечение мероприятий органов местного самоуправления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 по участию в профилактике терроризма и экстремизма осуществляется за счет средств, предусмотренных на указанные цели в бюджете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>.</w:t>
      </w:r>
    </w:p>
    <w:p w:rsidR="00A84986" w:rsidRPr="00061F87" w:rsidRDefault="00A84986" w:rsidP="004B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61F87">
        <w:rPr>
          <w:rFonts w:ascii="Times New Roman" w:hAnsi="Times New Roman" w:cs="Times New Roman"/>
          <w:sz w:val="28"/>
          <w:szCs w:val="28"/>
        </w:rPr>
        <w:t xml:space="preserve">. Финансовое обеспечение ликвидации последствий проявлений терроризма и экстремизма в границах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061F8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средств, предусмотренных в резервном фонде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F87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61F8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A84986" w:rsidRDefault="00A84986" w:rsidP="004B2833">
      <w:pPr>
        <w:jc w:val="right"/>
        <w:rPr>
          <w:sz w:val="28"/>
          <w:szCs w:val="28"/>
        </w:rPr>
      </w:pPr>
    </w:p>
    <w:sectPr w:rsidR="00A84986" w:rsidSect="002664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3F5"/>
    <w:multiLevelType w:val="hybridMultilevel"/>
    <w:tmpl w:val="13D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CE7"/>
    <w:rsid w:val="00010A53"/>
    <w:rsid w:val="0002026C"/>
    <w:rsid w:val="0002072A"/>
    <w:rsid w:val="00023542"/>
    <w:rsid w:val="00042F14"/>
    <w:rsid w:val="00054E40"/>
    <w:rsid w:val="00061F87"/>
    <w:rsid w:val="00082B13"/>
    <w:rsid w:val="000C313A"/>
    <w:rsid w:val="000C5162"/>
    <w:rsid w:val="000C5EE3"/>
    <w:rsid w:val="000F7F66"/>
    <w:rsid w:val="001008B0"/>
    <w:rsid w:val="00110C1C"/>
    <w:rsid w:val="0012697F"/>
    <w:rsid w:val="00133388"/>
    <w:rsid w:val="00136388"/>
    <w:rsid w:val="001428F4"/>
    <w:rsid w:val="0018481C"/>
    <w:rsid w:val="001903B5"/>
    <w:rsid w:val="001A3311"/>
    <w:rsid w:val="001D5E69"/>
    <w:rsid w:val="001E00E4"/>
    <w:rsid w:val="001F4EFC"/>
    <w:rsid w:val="0020243E"/>
    <w:rsid w:val="00213396"/>
    <w:rsid w:val="00241621"/>
    <w:rsid w:val="0024725E"/>
    <w:rsid w:val="00250065"/>
    <w:rsid w:val="002664E4"/>
    <w:rsid w:val="002B0CD0"/>
    <w:rsid w:val="002B73B2"/>
    <w:rsid w:val="002D1EF8"/>
    <w:rsid w:val="002D3623"/>
    <w:rsid w:val="002D444E"/>
    <w:rsid w:val="002F1BE8"/>
    <w:rsid w:val="002F2EFE"/>
    <w:rsid w:val="0030268A"/>
    <w:rsid w:val="00320A73"/>
    <w:rsid w:val="00330C5D"/>
    <w:rsid w:val="00363686"/>
    <w:rsid w:val="0037473C"/>
    <w:rsid w:val="00390C41"/>
    <w:rsid w:val="003C4ADC"/>
    <w:rsid w:val="003C5E26"/>
    <w:rsid w:val="003D1EF3"/>
    <w:rsid w:val="003E3B98"/>
    <w:rsid w:val="003E6211"/>
    <w:rsid w:val="003F28EF"/>
    <w:rsid w:val="00416B9B"/>
    <w:rsid w:val="004223D0"/>
    <w:rsid w:val="00435CCA"/>
    <w:rsid w:val="00436F25"/>
    <w:rsid w:val="00451BE9"/>
    <w:rsid w:val="00454A58"/>
    <w:rsid w:val="004722B4"/>
    <w:rsid w:val="004770E7"/>
    <w:rsid w:val="00481075"/>
    <w:rsid w:val="004B2833"/>
    <w:rsid w:val="004B2B19"/>
    <w:rsid w:val="004B5753"/>
    <w:rsid w:val="004C7EAE"/>
    <w:rsid w:val="004E1D8D"/>
    <w:rsid w:val="004F26BF"/>
    <w:rsid w:val="004F6468"/>
    <w:rsid w:val="004F7478"/>
    <w:rsid w:val="00502C96"/>
    <w:rsid w:val="005070CB"/>
    <w:rsid w:val="00533F6B"/>
    <w:rsid w:val="005359F3"/>
    <w:rsid w:val="005A2167"/>
    <w:rsid w:val="005A63E8"/>
    <w:rsid w:val="005B737B"/>
    <w:rsid w:val="005C7566"/>
    <w:rsid w:val="005D74DB"/>
    <w:rsid w:val="005E70D0"/>
    <w:rsid w:val="005F53EE"/>
    <w:rsid w:val="00612A00"/>
    <w:rsid w:val="00613006"/>
    <w:rsid w:val="006468AF"/>
    <w:rsid w:val="00657913"/>
    <w:rsid w:val="00660BAB"/>
    <w:rsid w:val="006B2092"/>
    <w:rsid w:val="006B784E"/>
    <w:rsid w:val="006C612B"/>
    <w:rsid w:val="006C7D3F"/>
    <w:rsid w:val="006D6306"/>
    <w:rsid w:val="006E0457"/>
    <w:rsid w:val="006E7721"/>
    <w:rsid w:val="00702790"/>
    <w:rsid w:val="00711F92"/>
    <w:rsid w:val="007138A6"/>
    <w:rsid w:val="00730992"/>
    <w:rsid w:val="00734D22"/>
    <w:rsid w:val="0074730F"/>
    <w:rsid w:val="007547F1"/>
    <w:rsid w:val="00766C2C"/>
    <w:rsid w:val="007672F9"/>
    <w:rsid w:val="007829B9"/>
    <w:rsid w:val="00787165"/>
    <w:rsid w:val="007A3BA5"/>
    <w:rsid w:val="007A3D69"/>
    <w:rsid w:val="007C6F9C"/>
    <w:rsid w:val="007D7652"/>
    <w:rsid w:val="007E339D"/>
    <w:rsid w:val="007F09A3"/>
    <w:rsid w:val="007F6CE4"/>
    <w:rsid w:val="008015DB"/>
    <w:rsid w:val="0080278C"/>
    <w:rsid w:val="00804924"/>
    <w:rsid w:val="008154A2"/>
    <w:rsid w:val="00825CCF"/>
    <w:rsid w:val="0082734A"/>
    <w:rsid w:val="008550DB"/>
    <w:rsid w:val="008630DB"/>
    <w:rsid w:val="00864CFC"/>
    <w:rsid w:val="00864F1D"/>
    <w:rsid w:val="00886B06"/>
    <w:rsid w:val="00890C5F"/>
    <w:rsid w:val="008A3E76"/>
    <w:rsid w:val="008A745F"/>
    <w:rsid w:val="008C36A6"/>
    <w:rsid w:val="008C4FF2"/>
    <w:rsid w:val="008D3987"/>
    <w:rsid w:val="008E7CB0"/>
    <w:rsid w:val="008F12DC"/>
    <w:rsid w:val="008F5D6A"/>
    <w:rsid w:val="0090110B"/>
    <w:rsid w:val="00903E4A"/>
    <w:rsid w:val="009147BA"/>
    <w:rsid w:val="00954316"/>
    <w:rsid w:val="009548F3"/>
    <w:rsid w:val="00967927"/>
    <w:rsid w:val="0098141D"/>
    <w:rsid w:val="00982CA5"/>
    <w:rsid w:val="009B62ED"/>
    <w:rsid w:val="009D3665"/>
    <w:rsid w:val="009F0D33"/>
    <w:rsid w:val="009F2C39"/>
    <w:rsid w:val="009F7229"/>
    <w:rsid w:val="00A22B2F"/>
    <w:rsid w:val="00A24B18"/>
    <w:rsid w:val="00A26197"/>
    <w:rsid w:val="00A27BE7"/>
    <w:rsid w:val="00A3131C"/>
    <w:rsid w:val="00A84986"/>
    <w:rsid w:val="00AA1354"/>
    <w:rsid w:val="00AB3A13"/>
    <w:rsid w:val="00AC1AA8"/>
    <w:rsid w:val="00AD253A"/>
    <w:rsid w:val="00AF3A19"/>
    <w:rsid w:val="00B41669"/>
    <w:rsid w:val="00B67354"/>
    <w:rsid w:val="00B87B12"/>
    <w:rsid w:val="00B964DF"/>
    <w:rsid w:val="00BB6082"/>
    <w:rsid w:val="00BC10F3"/>
    <w:rsid w:val="00BD0FDE"/>
    <w:rsid w:val="00BD1136"/>
    <w:rsid w:val="00BD745C"/>
    <w:rsid w:val="00BE5703"/>
    <w:rsid w:val="00BF1755"/>
    <w:rsid w:val="00C02BC0"/>
    <w:rsid w:val="00C060C2"/>
    <w:rsid w:val="00C24958"/>
    <w:rsid w:val="00C472E2"/>
    <w:rsid w:val="00C5015E"/>
    <w:rsid w:val="00C848A9"/>
    <w:rsid w:val="00CC26B5"/>
    <w:rsid w:val="00CD52DB"/>
    <w:rsid w:val="00CE5751"/>
    <w:rsid w:val="00CF191E"/>
    <w:rsid w:val="00CF1C50"/>
    <w:rsid w:val="00CF24A6"/>
    <w:rsid w:val="00CF31F3"/>
    <w:rsid w:val="00CF359B"/>
    <w:rsid w:val="00D13B50"/>
    <w:rsid w:val="00D26FA7"/>
    <w:rsid w:val="00D3092A"/>
    <w:rsid w:val="00D40C8B"/>
    <w:rsid w:val="00D40EF5"/>
    <w:rsid w:val="00D641DF"/>
    <w:rsid w:val="00D746C2"/>
    <w:rsid w:val="00D76574"/>
    <w:rsid w:val="00D809C0"/>
    <w:rsid w:val="00D90F04"/>
    <w:rsid w:val="00DB704A"/>
    <w:rsid w:val="00DC0982"/>
    <w:rsid w:val="00DC780C"/>
    <w:rsid w:val="00DE05A9"/>
    <w:rsid w:val="00E05154"/>
    <w:rsid w:val="00E07640"/>
    <w:rsid w:val="00E224B7"/>
    <w:rsid w:val="00E30C52"/>
    <w:rsid w:val="00E63CE7"/>
    <w:rsid w:val="00E90D15"/>
    <w:rsid w:val="00EA08D9"/>
    <w:rsid w:val="00ED238A"/>
    <w:rsid w:val="00F00C49"/>
    <w:rsid w:val="00F04B4E"/>
    <w:rsid w:val="00F224B2"/>
    <w:rsid w:val="00F27556"/>
    <w:rsid w:val="00F30C21"/>
    <w:rsid w:val="00F3443C"/>
    <w:rsid w:val="00F50434"/>
    <w:rsid w:val="00F71729"/>
    <w:rsid w:val="00F769CC"/>
    <w:rsid w:val="00F84010"/>
    <w:rsid w:val="00F90F08"/>
    <w:rsid w:val="00F93E29"/>
    <w:rsid w:val="00FA20D0"/>
    <w:rsid w:val="00FA4CEA"/>
    <w:rsid w:val="00FA72BE"/>
    <w:rsid w:val="00FD30C2"/>
    <w:rsid w:val="00FF051D"/>
    <w:rsid w:val="00FF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3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D3665"/>
    <w:rPr>
      <w:rFonts w:ascii="Calibri" w:hAnsi="Calibri" w:cs="Calibri"/>
      <w:b/>
      <w:bCs/>
      <w:i/>
      <w:iCs/>
      <w:sz w:val="26"/>
      <w:szCs w:val="26"/>
    </w:rPr>
  </w:style>
  <w:style w:type="paragraph" w:customStyle="1" w:styleId="a">
    <w:name w:val="Знак Знак Знак"/>
    <w:basedOn w:val="Normal"/>
    <w:uiPriority w:val="99"/>
    <w:rsid w:val="00042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42F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D36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1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1F92"/>
    <w:rPr>
      <w:color w:val="000080"/>
      <w:u w:val="single"/>
    </w:rPr>
  </w:style>
  <w:style w:type="paragraph" w:customStyle="1" w:styleId="ConsPlusNormal">
    <w:name w:val="ConsPlusNormal"/>
    <w:uiPriority w:val="99"/>
    <w:rsid w:val="004B2833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4B2833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customStyle="1" w:styleId="a0">
    <w:name w:val="Знак Знак"/>
    <w:basedOn w:val="Normal"/>
    <w:uiPriority w:val="99"/>
    <w:rsid w:val="002664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192F9F86E36735B7E393039E08465099D6BB54B3BEB38376CD2BF00jBZ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1192F9F86E36735B7E273D2F8CDA6F0A9635B04838E2666C3FD4E85FEE43AB93429C806CDB29E537132BCEjBZ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1192F9F86E36735B7E273D2F8CDA6F0A9635B04838E2666C3FD4E85FEE43AB93429C806CDB29E537132BCEjBZ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91192F9F86E36735B7E393039E0846509956CB84269BC3A6639DCjBZA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1192F9F86E36735B7E273D2F8CDA6F0A9635B04838E2666C3FD4E85FEE43AB93429C806CDB29E537122BC6jBZ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8</Pages>
  <Words>2997</Words>
  <Characters>17083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FuckYouBill</dc:creator>
  <cp:keywords/>
  <dc:description/>
  <cp:lastModifiedBy>123</cp:lastModifiedBy>
  <cp:revision>18</cp:revision>
  <cp:lastPrinted>2016-11-11T09:45:00Z</cp:lastPrinted>
  <dcterms:created xsi:type="dcterms:W3CDTF">2016-11-08T07:33:00Z</dcterms:created>
  <dcterms:modified xsi:type="dcterms:W3CDTF">2016-11-11T10:22:00Z</dcterms:modified>
</cp:coreProperties>
</file>